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C61" w:rsidRDefault="00490C61" w:rsidP="00490C6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0C61" w:rsidRDefault="00490C61" w:rsidP="00490C6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0C61" w:rsidRDefault="00490C61" w:rsidP="00490C6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0C61" w:rsidRDefault="00490C61" w:rsidP="00490C61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90C61" w:rsidRDefault="00490C61" w:rsidP="00490C6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490C61" w:rsidRDefault="00490C61" w:rsidP="00490C6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490C61" w:rsidRDefault="00490C61" w:rsidP="00490C61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90C61" w:rsidRDefault="00FE3306" w:rsidP="00490C61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F474E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____</w:t>
      </w:r>
    </w:p>
    <w:p w:rsidR="00490C61" w:rsidRDefault="00713F9C" w:rsidP="00490C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 w:rsidR="00F474EF">
        <w:rPr>
          <w:rFonts w:ascii="Times New Roman" w:eastAsia="Times New Roman" w:hAnsi="Times New Roman" w:cs="Times New Roman"/>
          <w:sz w:val="28"/>
          <w:szCs w:val="28"/>
          <w:lang w:val="uk-UA"/>
        </w:rPr>
        <w:t>.07</w:t>
      </w:r>
      <w:r w:rsidR="00490C6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490C6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490C6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F474EF">
        <w:rPr>
          <w:rFonts w:ascii="Times New Roman" w:eastAsia="Times New Roman" w:hAnsi="Times New Roman" w:cs="Times New Roman"/>
          <w:sz w:val="28"/>
          <w:szCs w:val="28"/>
          <w:lang w:val="uk-UA"/>
        </w:rPr>
        <w:t>10</w:t>
      </w:r>
      <w:r w:rsidR="00490C6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490C61" w:rsidRDefault="00490C61" w:rsidP="00490C6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490C61" w:rsidRDefault="00490C61" w:rsidP="00490C6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490C61" w:rsidRDefault="00490C61" w:rsidP="00490C6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490C61" w:rsidRDefault="00490C61" w:rsidP="00490C6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F474E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Далецькій</w:t>
      </w:r>
      <w:proofErr w:type="spellEnd"/>
      <w:r w:rsidR="00F474E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Галині Петрівні</w:t>
      </w:r>
    </w:p>
    <w:p w:rsidR="00490C61" w:rsidRDefault="00490C61" w:rsidP="00490C6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</w:t>
      </w:r>
      <w:r w:rsidR="001E3C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 місцевості) гр. </w:t>
      </w:r>
      <w:proofErr w:type="spellStart"/>
      <w:r w:rsidR="00713F9C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Далецької</w:t>
      </w:r>
      <w:proofErr w:type="spellEnd"/>
      <w:r w:rsidR="00713F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Галини Петрівни</w:t>
      </w:r>
      <w:r w:rsidR="001E3C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ФОП </w:t>
      </w:r>
      <w:proofErr w:type="spellStart"/>
      <w:r w:rsidR="00F474E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F474E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490C61" w:rsidRDefault="00490C61" w:rsidP="00490C61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490C61" w:rsidRDefault="00490C61" w:rsidP="00490C6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</w:t>
      </w:r>
      <w:r w:rsidR="00F474EF">
        <w:rPr>
          <w:color w:val="000000"/>
          <w:sz w:val="28"/>
          <w:szCs w:val="28"/>
          <w:lang w:val="uk-UA"/>
        </w:rPr>
        <w:t>4650</w:t>
      </w:r>
      <w:r>
        <w:rPr>
          <w:color w:val="000000"/>
          <w:sz w:val="28"/>
          <w:szCs w:val="28"/>
          <w:lang w:val="uk-UA"/>
        </w:rPr>
        <w:t>га,  з них:</w:t>
      </w:r>
    </w:p>
    <w:p w:rsidR="00490C61" w:rsidRDefault="00490C61" w:rsidP="00490C6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 w:rsidR="00F474EF"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>, вул. Н</w:t>
      </w:r>
      <w:r w:rsidR="00F474EF">
        <w:rPr>
          <w:color w:val="000000"/>
          <w:sz w:val="28"/>
          <w:szCs w:val="28"/>
          <w:lang w:val="uk-UA"/>
        </w:rPr>
        <w:t>екрасова, 10</w:t>
      </w:r>
      <w:r w:rsidR="00713F9C">
        <w:rPr>
          <w:color w:val="000000"/>
          <w:sz w:val="28"/>
          <w:szCs w:val="28"/>
          <w:lang w:val="uk-UA"/>
        </w:rPr>
        <w:t xml:space="preserve">,  </w:t>
      </w:r>
      <w:proofErr w:type="spellStart"/>
      <w:r w:rsidR="00713F9C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F474EF">
        <w:rPr>
          <w:color w:val="000000"/>
          <w:sz w:val="28"/>
          <w:szCs w:val="28"/>
          <w:lang w:val="uk-UA"/>
        </w:rPr>
        <w:t xml:space="preserve"> </w:t>
      </w:r>
      <w:r w:rsidR="00713F9C">
        <w:rPr>
          <w:color w:val="000000"/>
          <w:sz w:val="28"/>
          <w:szCs w:val="28"/>
          <w:lang w:val="uk-UA"/>
        </w:rPr>
        <w:t>(Вінницького)</w:t>
      </w:r>
      <w:r>
        <w:rPr>
          <w:color w:val="000000"/>
          <w:sz w:val="28"/>
          <w:szCs w:val="28"/>
          <w:lang w:val="uk-UA"/>
        </w:rPr>
        <w:t xml:space="preserve"> району, Вінницької області;</w:t>
      </w:r>
    </w:p>
    <w:p w:rsidR="00490C61" w:rsidRDefault="00F474EF" w:rsidP="00490C6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</w:t>
      </w:r>
      <w:r w:rsidR="00490C61">
        <w:rPr>
          <w:color w:val="000000"/>
          <w:sz w:val="28"/>
          <w:szCs w:val="28"/>
          <w:lang w:val="uk-UA"/>
        </w:rPr>
        <w:t xml:space="preserve">00га для ведення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 w:rsidR="00490C61">
        <w:rPr>
          <w:color w:val="000000"/>
          <w:sz w:val="28"/>
          <w:szCs w:val="28"/>
          <w:lang w:val="uk-UA"/>
        </w:rPr>
        <w:t>, вул. Н</w:t>
      </w:r>
      <w:r>
        <w:rPr>
          <w:color w:val="000000"/>
          <w:sz w:val="28"/>
          <w:szCs w:val="28"/>
          <w:lang w:val="uk-UA"/>
        </w:rPr>
        <w:t>екрасова, 10</w:t>
      </w:r>
      <w:r w:rsidR="00713F9C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713F9C"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 w:rsidR="00713F9C">
        <w:rPr>
          <w:color w:val="000000"/>
          <w:sz w:val="28"/>
          <w:szCs w:val="28"/>
          <w:lang w:val="uk-UA"/>
        </w:rPr>
        <w:t xml:space="preserve">(Вінницького) </w:t>
      </w:r>
      <w:r w:rsidR="00490C61">
        <w:rPr>
          <w:color w:val="000000"/>
          <w:sz w:val="28"/>
          <w:szCs w:val="28"/>
          <w:lang w:val="uk-UA"/>
        </w:rPr>
        <w:t>району, Вінницької області.</w:t>
      </w:r>
    </w:p>
    <w:p w:rsidR="002F6C40" w:rsidRPr="002F6C40" w:rsidRDefault="00F474EF" w:rsidP="002F6C4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0,1150</w:t>
      </w:r>
      <w:r w:rsidR="002F6C40">
        <w:rPr>
          <w:color w:val="000000"/>
          <w:sz w:val="28"/>
          <w:szCs w:val="28"/>
          <w:lang w:val="uk-UA"/>
        </w:rPr>
        <w:t xml:space="preserve">га для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 w:rsidR="00713F9C">
        <w:rPr>
          <w:color w:val="000000"/>
          <w:sz w:val="28"/>
          <w:szCs w:val="28"/>
          <w:lang w:val="uk-UA"/>
        </w:rPr>
        <w:t xml:space="preserve">,  </w:t>
      </w:r>
      <w:proofErr w:type="spellStart"/>
      <w:r w:rsidR="00713F9C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713F9C">
        <w:rPr>
          <w:color w:val="000000"/>
          <w:sz w:val="28"/>
          <w:szCs w:val="28"/>
          <w:lang w:val="uk-UA"/>
        </w:rPr>
        <w:t xml:space="preserve"> (Вінницького)</w:t>
      </w:r>
      <w:r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490C61" w:rsidRDefault="00490C61" w:rsidP="00490C6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 w:rsidR="00F474EF">
        <w:rPr>
          <w:color w:val="000000"/>
          <w:sz w:val="28"/>
          <w:szCs w:val="28"/>
          <w:lang w:val="uk-UA"/>
        </w:rPr>
        <w:t>Далецькій</w:t>
      </w:r>
      <w:proofErr w:type="spellEnd"/>
      <w:r w:rsidR="00F474EF">
        <w:rPr>
          <w:color w:val="000000"/>
          <w:sz w:val="28"/>
          <w:szCs w:val="28"/>
          <w:lang w:val="uk-UA"/>
        </w:rPr>
        <w:t xml:space="preserve"> Галині Петрівні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</w:t>
      </w:r>
      <w:r w:rsidR="00485EEB">
        <w:rPr>
          <w:color w:val="000000"/>
          <w:sz w:val="28"/>
          <w:szCs w:val="28"/>
          <w:lang w:val="uk-UA"/>
        </w:rPr>
        <w:t>асності загальною площею 0,</w:t>
      </w:r>
      <w:r w:rsidR="00F474EF">
        <w:rPr>
          <w:color w:val="000000"/>
          <w:sz w:val="28"/>
          <w:szCs w:val="28"/>
          <w:lang w:val="uk-UA"/>
        </w:rPr>
        <w:t>4650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90C61" w:rsidRDefault="00490C61" w:rsidP="00490C6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 w:rsidR="00F474EF"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>, вул. Н</w:t>
      </w:r>
      <w:r w:rsidR="00F474EF">
        <w:rPr>
          <w:color w:val="000000"/>
          <w:sz w:val="28"/>
          <w:szCs w:val="28"/>
          <w:lang w:val="uk-UA"/>
        </w:rPr>
        <w:t>екрасова, 10</w:t>
      </w:r>
      <w:r w:rsidR="00713F9C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713F9C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713F9C">
        <w:rPr>
          <w:color w:val="000000"/>
          <w:sz w:val="28"/>
          <w:szCs w:val="28"/>
          <w:lang w:val="uk-UA"/>
        </w:rPr>
        <w:t xml:space="preserve"> (Вінницького)</w:t>
      </w:r>
      <w:r>
        <w:rPr>
          <w:color w:val="000000"/>
          <w:sz w:val="28"/>
          <w:szCs w:val="28"/>
          <w:lang w:val="uk-UA"/>
        </w:rPr>
        <w:t xml:space="preserve"> району, Вінницької області кадастровий номер 052</w:t>
      </w:r>
      <w:r w:rsidR="00F474EF">
        <w:rPr>
          <w:color w:val="000000"/>
          <w:sz w:val="28"/>
          <w:szCs w:val="28"/>
          <w:lang w:val="uk-UA"/>
        </w:rPr>
        <w:t>2482200:07:001</w:t>
      </w:r>
      <w:r>
        <w:rPr>
          <w:color w:val="000000"/>
          <w:sz w:val="28"/>
          <w:szCs w:val="28"/>
          <w:lang w:val="uk-UA"/>
        </w:rPr>
        <w:t>:0</w:t>
      </w:r>
      <w:r w:rsidR="00F474EF">
        <w:rPr>
          <w:color w:val="000000"/>
          <w:sz w:val="28"/>
          <w:szCs w:val="28"/>
          <w:lang w:val="uk-UA"/>
        </w:rPr>
        <w:t>514</w:t>
      </w:r>
      <w:r>
        <w:rPr>
          <w:color w:val="000000"/>
          <w:sz w:val="28"/>
          <w:szCs w:val="28"/>
          <w:lang w:val="uk-UA"/>
        </w:rPr>
        <w:t>;</w:t>
      </w:r>
    </w:p>
    <w:p w:rsidR="00490C61" w:rsidRDefault="00F474EF" w:rsidP="00490C6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</w:t>
      </w:r>
      <w:r w:rsidR="00490C61">
        <w:rPr>
          <w:color w:val="000000"/>
          <w:sz w:val="28"/>
          <w:szCs w:val="28"/>
          <w:lang w:val="uk-UA"/>
        </w:rPr>
        <w:t xml:space="preserve">00га для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 w:rsidR="00490C61">
        <w:rPr>
          <w:color w:val="000000"/>
          <w:sz w:val="28"/>
          <w:szCs w:val="28"/>
          <w:lang w:val="uk-UA"/>
        </w:rPr>
        <w:t>, вул. Н</w:t>
      </w:r>
      <w:r>
        <w:rPr>
          <w:color w:val="000000"/>
          <w:sz w:val="28"/>
          <w:szCs w:val="28"/>
          <w:lang w:val="uk-UA"/>
        </w:rPr>
        <w:t>екрасова, 1</w:t>
      </w:r>
      <w:r w:rsidR="00713F9C">
        <w:rPr>
          <w:color w:val="000000"/>
          <w:sz w:val="28"/>
          <w:szCs w:val="28"/>
          <w:lang w:val="uk-UA"/>
        </w:rPr>
        <w:t xml:space="preserve">0,  </w:t>
      </w:r>
      <w:proofErr w:type="spellStart"/>
      <w:r w:rsidR="00713F9C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490C61">
        <w:rPr>
          <w:color w:val="000000"/>
          <w:sz w:val="28"/>
          <w:szCs w:val="28"/>
          <w:lang w:val="uk-UA"/>
        </w:rPr>
        <w:t xml:space="preserve"> </w:t>
      </w:r>
      <w:r w:rsidR="00713F9C">
        <w:rPr>
          <w:color w:val="000000"/>
          <w:sz w:val="28"/>
          <w:szCs w:val="28"/>
          <w:lang w:val="uk-UA"/>
        </w:rPr>
        <w:t xml:space="preserve">(Вінницького) </w:t>
      </w:r>
      <w:r w:rsidR="00490C61">
        <w:rPr>
          <w:color w:val="000000"/>
          <w:sz w:val="28"/>
          <w:szCs w:val="28"/>
          <w:lang w:val="uk-UA"/>
        </w:rPr>
        <w:t>району, Вінницької області кадастровий номер 052</w:t>
      </w:r>
      <w:r>
        <w:rPr>
          <w:color w:val="000000"/>
          <w:sz w:val="28"/>
          <w:szCs w:val="28"/>
          <w:lang w:val="uk-UA"/>
        </w:rPr>
        <w:t>2482200:07:001</w:t>
      </w:r>
      <w:r w:rsidR="00490C6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516</w:t>
      </w:r>
      <w:r w:rsidR="00490C61">
        <w:rPr>
          <w:color w:val="000000"/>
          <w:sz w:val="28"/>
          <w:szCs w:val="28"/>
          <w:lang w:val="uk-UA"/>
        </w:rPr>
        <w:t>.</w:t>
      </w:r>
    </w:p>
    <w:p w:rsidR="00490C61" w:rsidRDefault="00490C61" w:rsidP="00490C6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F474EF">
        <w:rPr>
          <w:color w:val="000000"/>
          <w:sz w:val="28"/>
          <w:szCs w:val="28"/>
          <w:lang w:val="uk-UA"/>
        </w:rPr>
        <w:t>1150</w:t>
      </w:r>
      <w:r>
        <w:rPr>
          <w:color w:val="000000"/>
          <w:sz w:val="28"/>
          <w:szCs w:val="28"/>
          <w:lang w:val="uk-UA"/>
        </w:rPr>
        <w:t xml:space="preserve">га для особистого селянського господарства, що знаходиться за адресою: с. </w:t>
      </w:r>
      <w:proofErr w:type="spellStart"/>
      <w:r w:rsidR="00F474EF">
        <w:rPr>
          <w:color w:val="000000"/>
          <w:sz w:val="28"/>
          <w:szCs w:val="28"/>
          <w:lang w:val="uk-UA"/>
        </w:rPr>
        <w:t>Лукашівка</w:t>
      </w:r>
      <w:proofErr w:type="spellEnd"/>
      <w:r w:rsidR="00F474EF">
        <w:rPr>
          <w:color w:val="000000"/>
          <w:sz w:val="28"/>
          <w:szCs w:val="28"/>
          <w:lang w:val="uk-UA"/>
        </w:rPr>
        <w:t>, вул. Некрасова, 1</w:t>
      </w:r>
      <w:r w:rsidR="00713F9C">
        <w:rPr>
          <w:color w:val="000000"/>
          <w:sz w:val="28"/>
          <w:szCs w:val="28"/>
          <w:lang w:val="uk-UA"/>
        </w:rPr>
        <w:t xml:space="preserve">0, </w:t>
      </w:r>
      <w:proofErr w:type="spellStart"/>
      <w:r w:rsidR="00713F9C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713F9C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713F9C">
        <w:rPr>
          <w:color w:val="000000"/>
          <w:sz w:val="28"/>
          <w:szCs w:val="28"/>
          <w:lang w:val="uk-UA"/>
        </w:rPr>
        <w:t>Вінницьекого</w:t>
      </w:r>
      <w:proofErr w:type="spellEnd"/>
      <w:r w:rsidR="00713F9C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району, Вінницької області кадастровий номер 052</w:t>
      </w:r>
      <w:r w:rsidR="00F474EF">
        <w:rPr>
          <w:color w:val="000000"/>
          <w:sz w:val="28"/>
          <w:szCs w:val="28"/>
          <w:lang w:val="uk-UA"/>
        </w:rPr>
        <w:t>2482200:07:001:0515.</w:t>
      </w:r>
    </w:p>
    <w:p w:rsidR="00490C61" w:rsidRDefault="00490C61" w:rsidP="00490C61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Гр.  </w:t>
      </w:r>
      <w:proofErr w:type="spellStart"/>
      <w:r w:rsidR="00713F9C">
        <w:rPr>
          <w:color w:val="000000"/>
          <w:sz w:val="28"/>
          <w:szCs w:val="28"/>
          <w:lang w:val="uk-UA"/>
        </w:rPr>
        <w:t>Далецькій</w:t>
      </w:r>
      <w:proofErr w:type="spellEnd"/>
      <w:r w:rsidR="00713F9C">
        <w:rPr>
          <w:color w:val="000000"/>
          <w:sz w:val="28"/>
          <w:szCs w:val="28"/>
          <w:lang w:val="uk-UA"/>
        </w:rPr>
        <w:t xml:space="preserve"> </w:t>
      </w:r>
      <w:r w:rsidR="00F474EF">
        <w:rPr>
          <w:color w:val="000000"/>
          <w:sz w:val="28"/>
          <w:szCs w:val="28"/>
          <w:lang w:val="uk-UA"/>
        </w:rPr>
        <w:t xml:space="preserve"> Галині Петрівні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490C61" w:rsidRDefault="00490C61" w:rsidP="00490C61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F474EF">
        <w:rPr>
          <w:color w:val="000000"/>
          <w:sz w:val="28"/>
          <w:szCs w:val="28"/>
          <w:lang w:val="uk-UA"/>
        </w:rPr>
        <w:t>Д</w:t>
      </w:r>
      <w:r w:rsidR="00713F9C">
        <w:rPr>
          <w:color w:val="000000"/>
          <w:sz w:val="28"/>
          <w:szCs w:val="28"/>
          <w:lang w:val="uk-UA"/>
        </w:rPr>
        <w:t>алецькій</w:t>
      </w:r>
      <w:proofErr w:type="spellEnd"/>
      <w:r w:rsidR="00F474EF">
        <w:rPr>
          <w:color w:val="000000"/>
          <w:sz w:val="28"/>
          <w:szCs w:val="28"/>
          <w:lang w:val="uk-UA"/>
        </w:rPr>
        <w:t xml:space="preserve"> Галині Петрівні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85EEB" w:rsidRDefault="00485EEB" w:rsidP="00485EEB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85EEB" w:rsidRDefault="00485EEB" w:rsidP="00485EEB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9B3C7F" w:rsidRPr="00490C61" w:rsidRDefault="00490C61" w:rsidP="00490C61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                    </w:t>
      </w:r>
      <w:bookmarkStart w:id="0" w:name="_GoBack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bookmarkEnd w:id="0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    В.С. Романюк</w:t>
      </w:r>
    </w:p>
    <w:sectPr w:rsidR="009B3C7F" w:rsidRPr="00490C61" w:rsidSect="002F6C40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E82"/>
    <w:rsid w:val="001E3C15"/>
    <w:rsid w:val="002F6C40"/>
    <w:rsid w:val="003D3E82"/>
    <w:rsid w:val="00485EEB"/>
    <w:rsid w:val="00490C61"/>
    <w:rsid w:val="00510E3D"/>
    <w:rsid w:val="00713F9C"/>
    <w:rsid w:val="009B3C7F"/>
    <w:rsid w:val="00AD443F"/>
    <w:rsid w:val="00F474EF"/>
    <w:rsid w:val="00F9545B"/>
    <w:rsid w:val="00FE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6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90C6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90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0C6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6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90C6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90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0C6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4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14</cp:revision>
  <cp:lastPrinted>2021-07-19T07:37:00Z</cp:lastPrinted>
  <dcterms:created xsi:type="dcterms:W3CDTF">2021-06-16T08:30:00Z</dcterms:created>
  <dcterms:modified xsi:type="dcterms:W3CDTF">2021-07-19T07:38:00Z</dcterms:modified>
</cp:coreProperties>
</file>